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39" w:rsidRPr="00F052A2" w:rsidRDefault="00D611C2" w:rsidP="004E6B39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  <w:t xml:space="preserve">ИЗВЕЩЕНИЕ </w:t>
      </w:r>
    </w:p>
    <w:p w:rsidR="00D611C2" w:rsidRPr="00F052A2" w:rsidRDefault="00D611C2" w:rsidP="004E6B39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  <w:t>о проведении открытого аукциона на право заключения договора аренды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открытого аукциона –</w:t>
      </w:r>
      <w:r w:rsidR="007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Щигровского района Курской области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Главы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 района Курской области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306530, Курская обл., г. Щигры, ул. Октябрьская, д. 35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эл.почты</w:t>
      </w:r>
      <w:proofErr w:type="spellEnd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</w:t>
      </w:r>
      <w:proofErr w:type="spellEnd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(47145) 4-16-63, 4-11-90</w:t>
      </w:r>
      <w:r w:rsidR="00240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проведения аукциона: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3639EC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D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21125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от </w:t>
      </w:r>
      <w:r w:rsidR="006D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21125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bookmarkStart w:id="0" w:name="_GoBack"/>
      <w:bookmarkEnd w:id="0"/>
      <w:r w:rsidR="00321125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57BF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21125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25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9EC" w:rsidRPr="0002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срока подачи заявок на участие в аукционе</w:t>
      </w:r>
      <w:r w:rsidRPr="00F40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 </w:t>
      </w:r>
      <w:r w:rsidR="00D03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F7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7E675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0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мин. </w:t>
      </w:r>
      <w:r w:rsidR="00F061C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61C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9D2D86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мин.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окончания приема заявок на участие в аукционе: </w:t>
      </w:r>
      <w:r w:rsidR="00EF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A00CB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F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E675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до 1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00</w:t>
      </w: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мин.</w:t>
      </w:r>
    </w:p>
    <w:p w:rsidR="009D2D86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  <w:r w:rsidRPr="00F40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7E8E" w:rsidRPr="00EF7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BF40F3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BF40F3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7E675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EF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часов 00 мин</w:t>
      </w: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306530, Курская обл., г. Щигры, ул. Октябрьская, д. 35, </w:t>
      </w:r>
      <w:proofErr w:type="spellStart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214.</w:t>
      </w: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аукциона:</w:t>
      </w:r>
    </w:p>
    <w:p w:rsidR="009D2D86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в аренду на аукционе предлагаются следующие земельные участки:</w:t>
      </w:r>
    </w:p>
    <w:p w:rsidR="000E16D2" w:rsidRPr="00F052A2" w:rsidRDefault="000E16D2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№1 - 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из земель населенных пунктов, с разрешенным использованием «для ведения личного подсобного хозяйства (приусадебный</w:t>
      </w:r>
      <w:r w:rsid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участок)», площадью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4480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02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080301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2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Кривцовский</w:t>
      </w:r>
      <w:proofErr w:type="spellEnd"/>
      <w:r w:rsidR="0002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льсовет,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Малая Алексеевка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5F3" w:rsidRPr="00321125" w:rsidRDefault="00B105F3" w:rsidP="00B10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4010,0</w:t>
      </w:r>
      <w:r w:rsidR="0009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05F3" w:rsidRPr="00321125" w:rsidRDefault="00B105F3" w:rsidP="00B10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86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005,0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B105F3" w:rsidRDefault="000913E7" w:rsidP="00B10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="00B105F3"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05F3"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B105F3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6D2" w:rsidRDefault="000E16D2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5" w:rsidRPr="00321125" w:rsidRDefault="000E16D2" w:rsidP="00321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№2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земельный участок 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населенных пунктов, с разрешенным использованием «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 подсобного хозяйства</w:t>
      </w:r>
      <w:r w:rsidR="005D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(приусадебный земельный участок)</w:t>
      </w:r>
      <w:r w:rsid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площадью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D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proofErr w:type="spellStart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060801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Дубовец</w:t>
      </w:r>
      <w:proofErr w:type="spellEnd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12985,0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86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492,0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5F3" w:rsidRDefault="00B105F3" w:rsidP="00484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65F" w:rsidRPr="00F052A2" w:rsidRDefault="000E16D2" w:rsidP="00462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6265F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пунктов, с разрешенным использованием «для ведения личного подсобного хозяйства (приусадебный земельный участок)», площадью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</w:t>
      </w:r>
      <w:r w:rsidR="004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061002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</w:t>
      </w:r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4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Грязное</w:t>
      </w:r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16689,0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8345,0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EF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6D2" w:rsidRDefault="000E16D2" w:rsidP="00462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65F" w:rsidRPr="00F052A2" w:rsidRDefault="000E16D2" w:rsidP="00462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6265F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пунктов, с разрешенным использованием «для ведения личного подсобного хозяйства (приусадебный земельный участок)», площадью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7 260</w:t>
      </w:r>
      <w:r w:rsidR="004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061002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4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65F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Грязное</w:t>
      </w:r>
      <w:r w:rsidR="0046265F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6787,0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3394,0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C9F" w:rsidRDefault="00860C9F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C61" w:rsidRPr="00F052A2" w:rsidRDefault="009971A0" w:rsidP="0011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№5</w:t>
      </w:r>
      <w:r w:rsidR="002B43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11C61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1C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пунктов, с разрешенным использованием «для ведения личного подсобного хозяйства (приусадебный земельный участок)»,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7500</w:t>
      </w:r>
      <w:r w:rsidR="00111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C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111C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111C61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061002</w:t>
      </w:r>
      <w:r w:rsidR="00111C61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</w:t>
      </w:r>
      <w:r w:rsidR="00111C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111C61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111C61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111C61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111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C61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Грязное</w:t>
      </w:r>
      <w:r w:rsidR="00111C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6985,0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3493,0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361" w:rsidRDefault="002B4361" w:rsidP="0011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361" w:rsidRDefault="002B4361" w:rsidP="002B4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E5" w:rsidRPr="00F052A2" w:rsidRDefault="002B4361" w:rsidP="00AB6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B67E5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AB67E5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пунктов, с разрешенным использованием «для ведения личного подсобного хозяйства (приусадебный земельный участок)», площадью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</w:t>
      </w:r>
      <w:r w:rsidR="00AB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67E5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AB67E5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AB67E5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060801</w:t>
      </w:r>
      <w:r w:rsidR="00AB67E5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  <w:r w:rsidR="00AB67E5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AB67E5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AB67E5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AB67E5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AB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7E5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Дубовец</w:t>
      </w:r>
      <w:proofErr w:type="spellEnd"/>
      <w:r w:rsidR="00AB67E5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16764,0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8382,0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361" w:rsidRDefault="002B4361" w:rsidP="002B4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B1D" w:rsidRPr="00F052A2" w:rsidRDefault="002B4361" w:rsidP="0099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92B1D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992B1D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пунктов, с разрешенным использованием «для ведения личного подсобного хозяйства (приусадебный земельный участок)», площадью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</w:t>
      </w:r>
      <w:r w:rsidR="00992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2B1D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992B1D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992B1D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060801</w:t>
      </w:r>
      <w:r w:rsidR="00992B1D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992B1D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992B1D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992B1D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992B1D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992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B1D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Дубовец</w:t>
      </w:r>
      <w:proofErr w:type="spellEnd"/>
      <w:r w:rsidR="00992B1D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16764,0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8382,0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361" w:rsidRDefault="002B4361" w:rsidP="002B4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1DB" w:rsidRPr="00F052A2" w:rsidRDefault="00560D27" w:rsidP="003F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№8</w:t>
      </w:r>
      <w:r w:rsidR="002B4361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F01DB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3F01DB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населенных пунктов, с разрешенным использованием «для ведения личного подсобного хозяйства (приусадебный земельный участок)»,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5000 </w:t>
      </w:r>
      <w:proofErr w:type="spellStart"/>
      <w:r w:rsidR="003F01DB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F01DB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3F01DB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46:28: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060801</w:t>
      </w:r>
      <w:r w:rsidR="003F01DB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</w:t>
      </w:r>
      <w:r w:rsidR="003F01DB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3F01DB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</w:t>
      </w:r>
      <w:proofErr w:type="spellStart"/>
      <w:r w:rsidR="003F01DB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Щигровский</w:t>
      </w:r>
      <w:proofErr w:type="spellEnd"/>
      <w:r w:rsidR="003F01DB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</w:t>
      </w:r>
      <w:r w:rsidR="003F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Дубовец</w:t>
      </w:r>
      <w:proofErr w:type="spellEnd"/>
      <w:r w:rsidR="003F01DB"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12985,0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gramEnd"/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–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6493,0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56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ABD" w:rsidRDefault="00D57ABD" w:rsidP="00222ABD">
      <w:pPr>
        <w:spacing w:after="0" w:line="240" w:lineRule="auto"/>
        <w:rPr>
          <w:highlight w:val="yellow"/>
        </w:rPr>
      </w:pP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 возврата задатка:</w:t>
      </w: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вносится единовременным платежом путем перечисления денежных средств на счет. Реквизиты для перечисления задатка: </w:t>
      </w:r>
      <w:r w:rsidR="00930966" w:rsidRPr="0093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УФК по Курской области (Администрация Щигровского района Курской области л/с 05443025500), </w:t>
      </w:r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4628003191, КПП 462801001, </w:t>
      </w:r>
      <w:proofErr w:type="spellStart"/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 40102810545370000038, Банк: Отделение Курск Банка России//УФК по Курской области г. Курск, БИК 043807001, БИК ТОФК 013807906, р/с 0323</w:t>
      </w:r>
      <w:r w:rsidR="00DF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643386500004400, ОКТМО 38650000, КБК 000 000 00000 00 0000 000 (или без указания КБК), назначение платежа: «задаток для участия в аукционе».</w:t>
      </w:r>
    </w:p>
    <w:p w:rsidR="00AB6211" w:rsidRPr="00F052A2" w:rsidRDefault="00AB6211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11" w:rsidRPr="00F052A2" w:rsidRDefault="00AB6211" w:rsidP="00AB6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заявители </w:t>
      </w:r>
      <w:r w:rsidR="00D20860" w:rsidRP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</w:t>
      </w:r>
      <w:r w:rsid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20860" w:rsidRP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0860" w:rsidRP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="00D20860" w:rsidRP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лично или через представителя по доверенности в рабочие дни представляют в установленный в извещении срок документы: заявка на участие в аукционе с указанием банковских реквизитов счета для воз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врата задатка; копии документов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удостоверяющих личность заявителя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копии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1E7" w:rsidRP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о регистрации юр. лица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51E7" w:rsidRP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 перевод документов о регистрации юр</w:t>
      </w:r>
      <w:r w:rsid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(для иностранного 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копия СНИЛС (для граждан); подтверждающие внесение задатка.</w:t>
      </w:r>
    </w:p>
    <w:p w:rsidR="00AB6211" w:rsidRPr="00F052A2" w:rsidRDefault="00AB6211" w:rsidP="00AB6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0F3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с 1</w:t>
      </w:r>
      <w:r w:rsidR="00A0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до 16 час. 00 мин. (перерыв с 12 час. 00 мин. до 13 час. 00 мин.), кроме выходных и праздничных дней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письменной форме, по адресу: </w:t>
      </w:r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306530, Курская обл., г. Щигры, ул. Октябрьская, д. 35, </w:t>
      </w:r>
      <w:proofErr w:type="spellStart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214.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0F3" w:rsidRDefault="00BF40F3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</w:t>
      </w:r>
      <w:r w:rsidR="00192B0F" w:rsidRPr="0019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отказаться от проведения аукциона 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C951E7" w:rsidRP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РФ</w:t>
      </w:r>
      <w:r w:rsidR="0019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A07" w:rsidRPr="00F052A2" w:rsidRDefault="00D611C2" w:rsidP="00AB6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аукциона размещается на официальном сайте Российской Федерации в сети «Интернет</w:t>
      </w:r>
      <w:proofErr w:type="gramStart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 </w:t>
      </w:r>
      <w:hyperlink r:id="rId5" w:history="1">
        <w:r w:rsidRPr="00F052A2">
          <w:rPr>
            <w:rFonts w:ascii="Times New Roman" w:eastAsia="Times New Roman" w:hAnsi="Times New Roman" w:cs="Times New Roman"/>
            <w:color w:val="4E6922"/>
            <w:sz w:val="24"/>
            <w:szCs w:val="24"/>
            <w:u w:val="single"/>
            <w:bdr w:val="none" w:sz="0" w:space="0" w:color="auto" w:frame="1"/>
            <w:lang w:eastAsia="ru-RU"/>
          </w:rPr>
          <w:t>www.torgi.gov.ru</w:t>
        </w:r>
        <w:proofErr w:type="gramEnd"/>
      </w:hyperlink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одного дня с даты принятия решения об отказе от проведения аукциона. </w:t>
      </w:r>
    </w:p>
    <w:sectPr w:rsidR="00416A07" w:rsidRPr="00F052A2" w:rsidSect="00FA29C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6"/>
    <w:rsid w:val="0000039A"/>
    <w:rsid w:val="00021419"/>
    <w:rsid w:val="000219E9"/>
    <w:rsid w:val="00021DA4"/>
    <w:rsid w:val="00023CA6"/>
    <w:rsid w:val="000440CF"/>
    <w:rsid w:val="000707AC"/>
    <w:rsid w:val="000913E7"/>
    <w:rsid w:val="000C0881"/>
    <w:rsid w:val="000E16D2"/>
    <w:rsid w:val="00111C61"/>
    <w:rsid w:val="00161E02"/>
    <w:rsid w:val="00192B0F"/>
    <w:rsid w:val="001A2B2A"/>
    <w:rsid w:val="001C6E4B"/>
    <w:rsid w:val="001E245A"/>
    <w:rsid w:val="001F57BF"/>
    <w:rsid w:val="00206D46"/>
    <w:rsid w:val="00222ABD"/>
    <w:rsid w:val="00240AF7"/>
    <w:rsid w:val="00260803"/>
    <w:rsid w:val="00272DBA"/>
    <w:rsid w:val="00280FCD"/>
    <w:rsid w:val="00294D89"/>
    <w:rsid w:val="002B4361"/>
    <w:rsid w:val="002C67CE"/>
    <w:rsid w:val="002F7D4C"/>
    <w:rsid w:val="00321125"/>
    <w:rsid w:val="00333CD6"/>
    <w:rsid w:val="003579A6"/>
    <w:rsid w:val="003639EC"/>
    <w:rsid w:val="0039585C"/>
    <w:rsid w:val="003F01DB"/>
    <w:rsid w:val="0040745A"/>
    <w:rsid w:val="00416A07"/>
    <w:rsid w:val="0046265F"/>
    <w:rsid w:val="00484AF9"/>
    <w:rsid w:val="004E6B39"/>
    <w:rsid w:val="004F18A7"/>
    <w:rsid w:val="00513040"/>
    <w:rsid w:val="005251C5"/>
    <w:rsid w:val="00560D27"/>
    <w:rsid w:val="005D3A9E"/>
    <w:rsid w:val="005E6FDB"/>
    <w:rsid w:val="00604D2E"/>
    <w:rsid w:val="00683B22"/>
    <w:rsid w:val="006D24A3"/>
    <w:rsid w:val="006E0D86"/>
    <w:rsid w:val="00773FB2"/>
    <w:rsid w:val="00795568"/>
    <w:rsid w:val="007C6D71"/>
    <w:rsid w:val="007E6757"/>
    <w:rsid w:val="007F23A0"/>
    <w:rsid w:val="00860C9F"/>
    <w:rsid w:val="008831FB"/>
    <w:rsid w:val="00911670"/>
    <w:rsid w:val="00915497"/>
    <w:rsid w:val="00930966"/>
    <w:rsid w:val="009347DD"/>
    <w:rsid w:val="00935B2A"/>
    <w:rsid w:val="009535BC"/>
    <w:rsid w:val="00992B1D"/>
    <w:rsid w:val="00993945"/>
    <w:rsid w:val="009971A0"/>
    <w:rsid w:val="009A4643"/>
    <w:rsid w:val="009D2D86"/>
    <w:rsid w:val="009E04C6"/>
    <w:rsid w:val="00A00CB7"/>
    <w:rsid w:val="00A541BD"/>
    <w:rsid w:val="00A87460"/>
    <w:rsid w:val="00AA3B3B"/>
    <w:rsid w:val="00AA5E5D"/>
    <w:rsid w:val="00AB6211"/>
    <w:rsid w:val="00AB67E5"/>
    <w:rsid w:val="00AC4B04"/>
    <w:rsid w:val="00AD7073"/>
    <w:rsid w:val="00B0035C"/>
    <w:rsid w:val="00B105F3"/>
    <w:rsid w:val="00BE0689"/>
    <w:rsid w:val="00BF40F3"/>
    <w:rsid w:val="00C951E7"/>
    <w:rsid w:val="00CD3BD6"/>
    <w:rsid w:val="00D03159"/>
    <w:rsid w:val="00D07BDC"/>
    <w:rsid w:val="00D128B9"/>
    <w:rsid w:val="00D20860"/>
    <w:rsid w:val="00D346B4"/>
    <w:rsid w:val="00D56FAC"/>
    <w:rsid w:val="00D57ABD"/>
    <w:rsid w:val="00D611C2"/>
    <w:rsid w:val="00D77058"/>
    <w:rsid w:val="00D874B9"/>
    <w:rsid w:val="00DD31F5"/>
    <w:rsid w:val="00DD5920"/>
    <w:rsid w:val="00DD7B48"/>
    <w:rsid w:val="00DE4A54"/>
    <w:rsid w:val="00DE708B"/>
    <w:rsid w:val="00DF473E"/>
    <w:rsid w:val="00E13C45"/>
    <w:rsid w:val="00E54A55"/>
    <w:rsid w:val="00E83F8A"/>
    <w:rsid w:val="00EA4D19"/>
    <w:rsid w:val="00EB2728"/>
    <w:rsid w:val="00EB5A04"/>
    <w:rsid w:val="00ED0B5D"/>
    <w:rsid w:val="00EF1803"/>
    <w:rsid w:val="00EF7E8E"/>
    <w:rsid w:val="00F03E79"/>
    <w:rsid w:val="00F052A2"/>
    <w:rsid w:val="00F061CD"/>
    <w:rsid w:val="00F400F3"/>
    <w:rsid w:val="00F907A8"/>
    <w:rsid w:val="00F91C04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20E2-8B98-4942-924F-2514969E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BB85-ABBA-45B0-BED4-6FB0EAF2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asd</cp:lastModifiedBy>
  <cp:revision>6</cp:revision>
  <cp:lastPrinted>2022-08-16T10:18:00Z</cp:lastPrinted>
  <dcterms:created xsi:type="dcterms:W3CDTF">2022-08-16T09:00:00Z</dcterms:created>
  <dcterms:modified xsi:type="dcterms:W3CDTF">2022-08-16T10:19:00Z</dcterms:modified>
</cp:coreProperties>
</file>